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57" w:rsidRPr="007A6357" w:rsidRDefault="007A6357" w:rsidP="007A6357">
      <w:pPr>
        <w:jc w:val="center"/>
        <w:rPr>
          <w:rFonts w:ascii="Arial" w:hAnsi="Arial" w:cs="Arial"/>
          <w:b/>
          <w:i/>
        </w:rPr>
      </w:pPr>
      <w:r w:rsidRPr="007A6357">
        <w:rPr>
          <w:rFonts w:ascii="Arial" w:hAnsi="Arial" w:cs="Arial"/>
          <w:b/>
          <w:i/>
        </w:rPr>
        <w:t>Town of Scituate – Historical Commission</w:t>
      </w:r>
      <w:r w:rsidRPr="007A6357">
        <w:rPr>
          <w:rFonts w:ascii="Arial" w:hAnsi="Arial" w:cs="Arial"/>
          <w:b/>
          <w:i/>
        </w:rPr>
        <w:br/>
        <w:t xml:space="preserve">Meeting Minutes – </w:t>
      </w:r>
      <w:r w:rsidR="002E0EDB">
        <w:rPr>
          <w:rFonts w:ascii="Arial" w:hAnsi="Arial" w:cs="Arial"/>
          <w:b/>
          <w:i/>
        </w:rPr>
        <w:t xml:space="preserve">June </w:t>
      </w:r>
      <w:r w:rsidR="00CF6171">
        <w:rPr>
          <w:rFonts w:ascii="Arial" w:hAnsi="Arial" w:cs="Arial"/>
          <w:b/>
          <w:i/>
        </w:rPr>
        <w:t>1</w:t>
      </w:r>
      <w:r w:rsidR="002E0EDB">
        <w:rPr>
          <w:rFonts w:ascii="Arial" w:hAnsi="Arial" w:cs="Arial"/>
          <w:b/>
          <w:i/>
        </w:rPr>
        <w:t>6</w:t>
      </w:r>
      <w:r w:rsidRPr="007A6357">
        <w:rPr>
          <w:rFonts w:ascii="Arial" w:hAnsi="Arial" w:cs="Arial"/>
          <w:b/>
          <w:i/>
        </w:rPr>
        <w:t>, 201</w:t>
      </w:r>
      <w:r w:rsidR="00DE4F32">
        <w:rPr>
          <w:rFonts w:ascii="Arial" w:hAnsi="Arial" w:cs="Arial"/>
          <w:b/>
          <w:i/>
        </w:rPr>
        <w:t>6</w:t>
      </w:r>
    </w:p>
    <w:p w:rsidR="007A6357" w:rsidRDefault="007A6357" w:rsidP="007A6357">
      <w:pPr>
        <w:rPr>
          <w:rFonts w:ascii="Arial" w:hAnsi="Arial" w:cs="Arial"/>
        </w:rPr>
      </w:pPr>
    </w:p>
    <w:p w:rsidR="007A6357" w:rsidRPr="007A6357" w:rsidRDefault="007A6357" w:rsidP="007A6357">
      <w:pPr>
        <w:rPr>
          <w:rFonts w:ascii="Arial" w:hAnsi="Arial" w:cs="Arial"/>
        </w:rPr>
      </w:pPr>
      <w:r w:rsidRPr="00DE4F32">
        <w:rPr>
          <w:rFonts w:ascii="Arial" w:hAnsi="Arial" w:cs="Arial"/>
          <w:b/>
        </w:rPr>
        <w:t>1</w:t>
      </w:r>
      <w:r w:rsidR="00DE4F32">
        <w:rPr>
          <w:rFonts w:ascii="Arial" w:hAnsi="Arial" w:cs="Arial"/>
          <w:b/>
        </w:rPr>
        <w:t>.</w:t>
      </w:r>
      <w:r w:rsidRPr="00DE4F32">
        <w:rPr>
          <w:rFonts w:ascii="Arial" w:hAnsi="Arial" w:cs="Arial"/>
          <w:b/>
        </w:rPr>
        <w:t xml:space="preserve"> </w:t>
      </w:r>
      <w:r w:rsidR="00893019" w:rsidRPr="00DE4F32">
        <w:rPr>
          <w:rFonts w:ascii="Arial" w:hAnsi="Arial" w:cs="Arial"/>
          <w:b/>
        </w:rPr>
        <w:t xml:space="preserve"> </w:t>
      </w:r>
      <w:r w:rsidRPr="00DE4F32">
        <w:rPr>
          <w:rFonts w:ascii="Arial" w:hAnsi="Arial" w:cs="Arial"/>
          <w:b/>
        </w:rPr>
        <w:t>Welcome and Call to Order</w:t>
      </w:r>
      <w:r w:rsidRPr="007A6357">
        <w:rPr>
          <w:rFonts w:ascii="Arial" w:hAnsi="Arial" w:cs="Arial"/>
        </w:rPr>
        <w:t xml:space="preserve"> </w:t>
      </w:r>
      <w:r>
        <w:rPr>
          <w:rFonts w:ascii="Arial" w:hAnsi="Arial" w:cs="Arial"/>
        </w:rPr>
        <w:br/>
      </w:r>
      <w:r w:rsidRPr="007A6357">
        <w:rPr>
          <w:rFonts w:ascii="Arial" w:hAnsi="Arial" w:cs="Arial"/>
        </w:rPr>
        <w:t>Chairman Doug Smith called to order a regular meeting of the Scituate Historical Commission at 7:0</w:t>
      </w:r>
      <w:r w:rsidR="000C485E">
        <w:rPr>
          <w:rFonts w:ascii="Arial" w:hAnsi="Arial" w:cs="Arial"/>
        </w:rPr>
        <w:t>1</w:t>
      </w:r>
      <w:r w:rsidRPr="007A6357">
        <w:rPr>
          <w:rFonts w:ascii="Arial" w:hAnsi="Arial" w:cs="Arial"/>
        </w:rPr>
        <w:t xml:space="preserve"> pm on </w:t>
      </w:r>
      <w:r w:rsidR="000C485E">
        <w:rPr>
          <w:rFonts w:ascii="Arial" w:hAnsi="Arial" w:cs="Arial"/>
        </w:rPr>
        <w:t>June 16</w:t>
      </w:r>
      <w:r w:rsidRPr="007A6357">
        <w:rPr>
          <w:rFonts w:ascii="Arial" w:hAnsi="Arial" w:cs="Arial"/>
        </w:rPr>
        <w:t>, 201</w:t>
      </w:r>
      <w:r w:rsidR="00DE4F32">
        <w:rPr>
          <w:rFonts w:ascii="Arial" w:hAnsi="Arial" w:cs="Arial"/>
        </w:rPr>
        <w:t>6</w:t>
      </w:r>
      <w:r w:rsidRPr="007A6357">
        <w:rPr>
          <w:rFonts w:ascii="Arial" w:hAnsi="Arial" w:cs="Arial"/>
        </w:rPr>
        <w:t xml:space="preserve"> at the Little Red School House.  </w:t>
      </w:r>
    </w:p>
    <w:p w:rsidR="00F519BE" w:rsidRDefault="007A6357" w:rsidP="007A6357">
      <w:pPr>
        <w:rPr>
          <w:rFonts w:ascii="Arial" w:hAnsi="Arial" w:cs="Arial"/>
        </w:rPr>
      </w:pPr>
      <w:r w:rsidRPr="007A6357">
        <w:rPr>
          <w:rFonts w:ascii="Arial" w:hAnsi="Arial" w:cs="Arial"/>
        </w:rPr>
        <w:t xml:space="preserve">The following </w:t>
      </w:r>
      <w:r w:rsidR="00DE4F32">
        <w:rPr>
          <w:rFonts w:ascii="Arial" w:hAnsi="Arial" w:cs="Arial"/>
        </w:rPr>
        <w:t>members attended the meeting</w:t>
      </w:r>
      <w:r w:rsidRPr="007A6357">
        <w:rPr>
          <w:rFonts w:ascii="Arial" w:hAnsi="Arial" w:cs="Arial"/>
        </w:rPr>
        <w:t xml:space="preserve">: Doug Smith, </w:t>
      </w:r>
      <w:r w:rsidR="00022F11">
        <w:rPr>
          <w:rFonts w:ascii="Arial" w:hAnsi="Arial" w:cs="Arial"/>
        </w:rPr>
        <w:t xml:space="preserve">Arthur Beale, </w:t>
      </w:r>
      <w:r w:rsidR="000C485E">
        <w:rPr>
          <w:rFonts w:ascii="Arial" w:hAnsi="Arial" w:cs="Arial"/>
        </w:rPr>
        <w:t xml:space="preserve">Stephen Litchfield, </w:t>
      </w:r>
      <w:r w:rsidRPr="007A6357">
        <w:rPr>
          <w:rFonts w:ascii="Arial" w:hAnsi="Arial" w:cs="Arial"/>
        </w:rPr>
        <w:t>Mi</w:t>
      </w:r>
      <w:r w:rsidR="00CF6171">
        <w:rPr>
          <w:rFonts w:ascii="Arial" w:hAnsi="Arial" w:cs="Arial"/>
        </w:rPr>
        <w:t xml:space="preserve">ke </w:t>
      </w:r>
      <w:r w:rsidRPr="007A6357">
        <w:rPr>
          <w:rFonts w:ascii="Arial" w:hAnsi="Arial" w:cs="Arial"/>
        </w:rPr>
        <w:t>Cuneo</w:t>
      </w:r>
      <w:r w:rsidR="00022F11">
        <w:rPr>
          <w:rFonts w:ascii="Arial" w:hAnsi="Arial" w:cs="Arial"/>
        </w:rPr>
        <w:t xml:space="preserve">, and </w:t>
      </w:r>
      <w:r w:rsidR="00CF6171">
        <w:rPr>
          <w:rFonts w:ascii="Arial" w:hAnsi="Arial" w:cs="Arial"/>
        </w:rPr>
        <w:t>Aubrey Burke</w:t>
      </w:r>
      <w:r w:rsidRPr="007A6357">
        <w:rPr>
          <w:rFonts w:ascii="Arial" w:hAnsi="Arial" w:cs="Arial"/>
        </w:rPr>
        <w:t>.</w:t>
      </w:r>
      <w:r w:rsidR="00022F11">
        <w:rPr>
          <w:rFonts w:ascii="Arial" w:hAnsi="Arial" w:cs="Arial"/>
        </w:rPr>
        <w:t xml:space="preserve"> </w:t>
      </w:r>
      <w:r w:rsidR="00C43813">
        <w:rPr>
          <w:rFonts w:ascii="Arial" w:hAnsi="Arial" w:cs="Arial"/>
        </w:rPr>
        <w:t xml:space="preserve">   </w:t>
      </w:r>
      <w:r w:rsidRPr="007A6357">
        <w:rPr>
          <w:rFonts w:ascii="Arial" w:hAnsi="Arial" w:cs="Arial"/>
        </w:rPr>
        <w:t xml:space="preserve"> </w:t>
      </w:r>
      <w:r w:rsidR="00427EB2">
        <w:rPr>
          <w:rFonts w:ascii="Arial" w:hAnsi="Arial" w:cs="Arial"/>
        </w:rPr>
        <w:br/>
      </w:r>
      <w:r w:rsidR="00D87D05" w:rsidRPr="00D87D05">
        <w:rPr>
          <w:rFonts w:ascii="Arial" w:hAnsi="Arial" w:cs="Arial"/>
          <w:b/>
          <w:u w:val="single"/>
        </w:rPr>
        <w:br/>
      </w:r>
      <w:r w:rsidR="00893019" w:rsidRPr="00DE4F32">
        <w:rPr>
          <w:rFonts w:ascii="Arial" w:hAnsi="Arial" w:cs="Arial"/>
          <w:b/>
        </w:rPr>
        <w:t>2</w:t>
      </w:r>
      <w:r w:rsidR="00DE4F32">
        <w:rPr>
          <w:rFonts w:ascii="Arial" w:hAnsi="Arial" w:cs="Arial"/>
          <w:b/>
        </w:rPr>
        <w:t>.</w:t>
      </w:r>
      <w:r w:rsidR="00893019" w:rsidRPr="00DE4F32">
        <w:rPr>
          <w:rFonts w:ascii="Arial" w:hAnsi="Arial" w:cs="Arial"/>
          <w:b/>
        </w:rPr>
        <w:t xml:space="preserve">  </w:t>
      </w:r>
      <w:r w:rsidR="00DE4F32" w:rsidRPr="00DE4F32">
        <w:rPr>
          <w:rFonts w:ascii="Arial" w:hAnsi="Arial" w:cs="Arial"/>
          <w:b/>
        </w:rPr>
        <w:t>Approval of Meeting Minutes</w:t>
      </w:r>
      <w:r w:rsidR="00DE4F32">
        <w:rPr>
          <w:rFonts w:ascii="Arial" w:hAnsi="Arial" w:cs="Arial"/>
          <w:b/>
          <w:u w:val="single"/>
        </w:rPr>
        <w:t xml:space="preserve"> </w:t>
      </w:r>
      <w:r w:rsidR="00893019" w:rsidRPr="00D87D05">
        <w:rPr>
          <w:rFonts w:ascii="Arial" w:hAnsi="Arial" w:cs="Arial"/>
          <w:b/>
          <w:u w:val="single"/>
        </w:rPr>
        <w:br/>
      </w:r>
      <w:r w:rsidR="00DE4F32">
        <w:rPr>
          <w:rFonts w:ascii="Arial" w:hAnsi="Arial" w:cs="Arial"/>
        </w:rPr>
        <w:t>The minutes of the Commission’s meeting o</w:t>
      </w:r>
      <w:r w:rsidR="000C485E">
        <w:rPr>
          <w:rFonts w:ascii="Arial" w:hAnsi="Arial" w:cs="Arial"/>
        </w:rPr>
        <w:t>n</w:t>
      </w:r>
      <w:r w:rsidR="00DE4F32">
        <w:rPr>
          <w:rFonts w:ascii="Arial" w:hAnsi="Arial" w:cs="Arial"/>
        </w:rPr>
        <w:t xml:space="preserve"> </w:t>
      </w:r>
      <w:r w:rsidR="000C485E">
        <w:rPr>
          <w:rFonts w:ascii="Arial" w:hAnsi="Arial" w:cs="Arial"/>
        </w:rPr>
        <w:t xml:space="preserve">May </w:t>
      </w:r>
      <w:r w:rsidR="002A6623">
        <w:rPr>
          <w:rFonts w:ascii="Arial" w:hAnsi="Arial" w:cs="Arial"/>
        </w:rPr>
        <w:t>1</w:t>
      </w:r>
      <w:r w:rsidR="000C485E">
        <w:rPr>
          <w:rFonts w:ascii="Arial" w:hAnsi="Arial" w:cs="Arial"/>
        </w:rPr>
        <w:t>8</w:t>
      </w:r>
      <w:r w:rsidR="00DE4F32">
        <w:rPr>
          <w:rFonts w:ascii="Arial" w:hAnsi="Arial" w:cs="Arial"/>
        </w:rPr>
        <w:t xml:space="preserve">, 2016 </w:t>
      </w:r>
      <w:proofErr w:type="gramStart"/>
      <w:r w:rsidR="00DE4F32">
        <w:rPr>
          <w:rFonts w:ascii="Arial" w:hAnsi="Arial" w:cs="Arial"/>
        </w:rPr>
        <w:t>were</w:t>
      </w:r>
      <w:proofErr w:type="gramEnd"/>
      <w:r w:rsidR="00DE4F32">
        <w:rPr>
          <w:rFonts w:ascii="Arial" w:hAnsi="Arial" w:cs="Arial"/>
        </w:rPr>
        <w:t xml:space="preserve"> approved.</w:t>
      </w:r>
      <w:r w:rsidR="00427EB2">
        <w:rPr>
          <w:rFonts w:ascii="Arial" w:hAnsi="Arial" w:cs="Arial"/>
        </w:rPr>
        <w:br/>
      </w:r>
      <w:r w:rsidR="00D87D05">
        <w:rPr>
          <w:rFonts w:ascii="Arial" w:hAnsi="Arial" w:cs="Arial"/>
          <w:b/>
        </w:rPr>
        <w:br/>
      </w:r>
      <w:r w:rsidR="00D87D05" w:rsidRPr="00DE4F32">
        <w:rPr>
          <w:rFonts w:ascii="Arial" w:hAnsi="Arial" w:cs="Arial"/>
          <w:b/>
        </w:rPr>
        <w:t>3</w:t>
      </w:r>
      <w:r w:rsidR="00337086">
        <w:rPr>
          <w:rFonts w:ascii="Arial" w:hAnsi="Arial" w:cs="Arial"/>
          <w:b/>
        </w:rPr>
        <w:t>.</w:t>
      </w:r>
      <w:r w:rsidR="00D87D05" w:rsidRPr="00DE4F32">
        <w:rPr>
          <w:rFonts w:ascii="Arial" w:hAnsi="Arial" w:cs="Arial"/>
          <w:b/>
        </w:rPr>
        <w:t xml:space="preserve"> </w:t>
      </w:r>
      <w:r w:rsidR="00337086">
        <w:rPr>
          <w:rFonts w:ascii="Arial" w:hAnsi="Arial" w:cs="Arial"/>
          <w:b/>
        </w:rPr>
        <w:t xml:space="preserve"> </w:t>
      </w:r>
      <w:r w:rsidR="00A40140">
        <w:rPr>
          <w:rFonts w:ascii="Arial" w:hAnsi="Arial" w:cs="Arial"/>
          <w:b/>
        </w:rPr>
        <w:t xml:space="preserve">50 Country Way </w:t>
      </w:r>
      <w:r w:rsidR="00F519BE">
        <w:rPr>
          <w:rFonts w:ascii="Arial" w:hAnsi="Arial" w:cs="Arial"/>
          <w:b/>
        </w:rPr>
        <w:t xml:space="preserve">Demolition Permit Review </w:t>
      </w:r>
      <w:r w:rsidR="00A40140">
        <w:rPr>
          <w:rFonts w:ascii="Arial" w:hAnsi="Arial" w:cs="Arial"/>
          <w:b/>
        </w:rPr>
        <w:t>Discussion</w:t>
      </w:r>
      <w:r w:rsidR="00D87D05">
        <w:rPr>
          <w:rFonts w:ascii="Arial" w:hAnsi="Arial" w:cs="Arial"/>
          <w:b/>
        </w:rPr>
        <w:br/>
      </w:r>
      <w:r w:rsidR="002A6623">
        <w:rPr>
          <w:rFonts w:ascii="Arial" w:hAnsi="Arial" w:cs="Arial"/>
        </w:rPr>
        <w:t xml:space="preserve">Mr. </w:t>
      </w:r>
      <w:r w:rsidR="00A40140">
        <w:rPr>
          <w:rFonts w:ascii="Arial" w:hAnsi="Arial" w:cs="Arial"/>
        </w:rPr>
        <w:t xml:space="preserve">Jim </w:t>
      </w:r>
      <w:proofErr w:type="spellStart"/>
      <w:r w:rsidR="00A40140">
        <w:rPr>
          <w:rFonts w:ascii="Arial" w:hAnsi="Arial" w:cs="Arial"/>
        </w:rPr>
        <w:t>Sandell</w:t>
      </w:r>
      <w:proofErr w:type="spellEnd"/>
      <w:r w:rsidR="00A40140">
        <w:rPr>
          <w:rFonts w:ascii="Arial" w:hAnsi="Arial" w:cs="Arial"/>
        </w:rPr>
        <w:t xml:space="preserve"> </w:t>
      </w:r>
      <w:r w:rsidR="00F519BE">
        <w:rPr>
          <w:rFonts w:ascii="Arial" w:hAnsi="Arial" w:cs="Arial"/>
        </w:rPr>
        <w:t xml:space="preserve">of </w:t>
      </w:r>
      <w:proofErr w:type="spellStart"/>
      <w:r w:rsidR="00F519BE">
        <w:rPr>
          <w:rFonts w:ascii="Arial" w:hAnsi="Arial" w:cs="Arial"/>
        </w:rPr>
        <w:t>Carr</w:t>
      </w:r>
      <w:proofErr w:type="spellEnd"/>
      <w:r w:rsidR="00F519BE">
        <w:rPr>
          <w:rFonts w:ascii="Arial" w:hAnsi="Arial" w:cs="Arial"/>
        </w:rPr>
        <w:t xml:space="preserve">, Lynch, </w:t>
      </w:r>
      <w:proofErr w:type="spellStart"/>
      <w:r w:rsidR="00F519BE">
        <w:rPr>
          <w:rFonts w:ascii="Arial" w:hAnsi="Arial" w:cs="Arial"/>
        </w:rPr>
        <w:t>Sandell</w:t>
      </w:r>
      <w:proofErr w:type="spellEnd"/>
      <w:r w:rsidR="00F519BE">
        <w:rPr>
          <w:rFonts w:ascii="Arial" w:hAnsi="Arial" w:cs="Arial"/>
        </w:rPr>
        <w:t xml:space="preserve"> </w:t>
      </w:r>
      <w:r w:rsidR="00A40140">
        <w:rPr>
          <w:rFonts w:ascii="Arial" w:hAnsi="Arial" w:cs="Arial"/>
        </w:rPr>
        <w:t xml:space="preserve">and Mr. Peter </w:t>
      </w:r>
      <w:proofErr w:type="spellStart"/>
      <w:r w:rsidR="00A40140">
        <w:rPr>
          <w:rFonts w:ascii="Arial" w:hAnsi="Arial" w:cs="Arial"/>
        </w:rPr>
        <w:t>Genta</w:t>
      </w:r>
      <w:proofErr w:type="spellEnd"/>
      <w:r w:rsidR="00F519BE">
        <w:rPr>
          <w:rFonts w:ascii="Arial" w:hAnsi="Arial" w:cs="Arial"/>
        </w:rPr>
        <w:t xml:space="preserve"> of MPG Capital</w:t>
      </w:r>
      <w:r w:rsidR="00A40140">
        <w:rPr>
          <w:rFonts w:ascii="Arial" w:hAnsi="Arial" w:cs="Arial"/>
        </w:rPr>
        <w:t xml:space="preserve"> </w:t>
      </w:r>
      <w:r w:rsidR="00272251">
        <w:rPr>
          <w:rFonts w:ascii="Arial" w:hAnsi="Arial" w:cs="Arial"/>
        </w:rPr>
        <w:t>(</w:t>
      </w:r>
      <w:r w:rsidR="00F519BE">
        <w:rPr>
          <w:rFonts w:ascii="Arial" w:hAnsi="Arial" w:cs="Arial"/>
        </w:rPr>
        <w:t>together, “</w:t>
      </w:r>
      <w:r w:rsidR="00272251">
        <w:rPr>
          <w:rFonts w:ascii="Arial" w:hAnsi="Arial" w:cs="Arial"/>
        </w:rPr>
        <w:t>the representatives</w:t>
      </w:r>
      <w:r w:rsidR="00F519BE">
        <w:rPr>
          <w:rFonts w:ascii="Arial" w:hAnsi="Arial" w:cs="Arial"/>
        </w:rPr>
        <w:t>”</w:t>
      </w:r>
      <w:r w:rsidR="00272251">
        <w:rPr>
          <w:rFonts w:ascii="Arial" w:hAnsi="Arial" w:cs="Arial"/>
        </w:rPr>
        <w:t>) met with the Commission for a general discussion related to 50 Country Way and the plans for the multi-unit development at that location.  Mr. Chris Ford also joined the meeting and participated in the discussion.  The representatives have met with the Planning Board and the project is in the process of moving from conceptual documents to construction documents.  The representatives retained a construction firm to review the structure at 50 Country Way.  Th</w:t>
      </w:r>
      <w:r w:rsidR="00F519BE">
        <w:rPr>
          <w:rFonts w:ascii="Arial" w:hAnsi="Arial" w:cs="Arial"/>
        </w:rPr>
        <w:t xml:space="preserve">at </w:t>
      </w:r>
      <w:r w:rsidR="00272251">
        <w:rPr>
          <w:rFonts w:ascii="Arial" w:hAnsi="Arial" w:cs="Arial"/>
        </w:rPr>
        <w:t xml:space="preserve">firm reportedly identified numerous structural deficiencies, the resolution of which would essentially involve replacement of the entire house.   </w:t>
      </w:r>
      <w:r w:rsidR="00F519BE">
        <w:rPr>
          <w:rFonts w:ascii="Arial" w:hAnsi="Arial" w:cs="Arial"/>
        </w:rPr>
        <w:t xml:space="preserve">Instead of the complexities of a full rehabilitation, the representatives would like to pursue the construction of a historically accurate reproduction.  </w:t>
      </w:r>
    </w:p>
    <w:p w:rsidR="00121228" w:rsidRDefault="00F519BE" w:rsidP="007A6357">
      <w:pPr>
        <w:rPr>
          <w:rFonts w:ascii="Arial" w:hAnsi="Arial" w:cs="Arial"/>
          <w:b/>
        </w:rPr>
      </w:pPr>
      <w:r>
        <w:rPr>
          <w:rFonts w:ascii="Arial" w:hAnsi="Arial" w:cs="Arial"/>
        </w:rPr>
        <w:t xml:space="preserve">The Planning Board has </w:t>
      </w:r>
      <w:r w:rsidR="002F19BA">
        <w:rPr>
          <w:rFonts w:ascii="Arial" w:hAnsi="Arial" w:cs="Arial"/>
        </w:rPr>
        <w:t xml:space="preserve">reportedly </w:t>
      </w:r>
      <w:r>
        <w:rPr>
          <w:rFonts w:ascii="Arial" w:hAnsi="Arial" w:cs="Arial"/>
        </w:rPr>
        <w:t xml:space="preserve">hired an engineer to review the report of the engineer hired by the representatives.  Given the general nature of the discussion and some uncertainty about the status of the Planning Board’s review of the engineering report, the representatives agreed that the Commission would not </w:t>
      </w:r>
      <w:r w:rsidR="006300E2">
        <w:rPr>
          <w:rFonts w:ascii="Arial" w:hAnsi="Arial" w:cs="Arial"/>
        </w:rPr>
        <w:t>open the demolition permit review hearing</w:t>
      </w:r>
      <w:r w:rsidR="0089029C">
        <w:rPr>
          <w:rFonts w:ascii="Arial" w:hAnsi="Arial" w:cs="Arial"/>
        </w:rPr>
        <w:t>.</w:t>
      </w:r>
      <w:r w:rsidR="006300E2">
        <w:rPr>
          <w:rFonts w:ascii="Arial" w:hAnsi="Arial" w:cs="Arial"/>
        </w:rPr>
        <w:br/>
      </w:r>
      <w:r w:rsidR="006300E2">
        <w:rPr>
          <w:rFonts w:ascii="Arial" w:hAnsi="Arial" w:cs="Arial"/>
        </w:rPr>
        <w:br/>
      </w:r>
      <w:r w:rsidR="006300E2" w:rsidRPr="006300E2">
        <w:rPr>
          <w:rFonts w:ascii="Arial" w:hAnsi="Arial" w:cs="Arial"/>
          <w:b/>
        </w:rPr>
        <w:t>4. North Scituate Rail Canopy</w:t>
      </w:r>
      <w:r w:rsidR="006300E2" w:rsidRPr="006300E2">
        <w:rPr>
          <w:rFonts w:ascii="Arial" w:hAnsi="Arial" w:cs="Arial"/>
          <w:b/>
        </w:rPr>
        <w:br/>
      </w:r>
      <w:r w:rsidR="006300E2">
        <w:rPr>
          <w:rFonts w:ascii="Arial" w:hAnsi="Arial" w:cs="Arial"/>
        </w:rPr>
        <w:t>Commission members briefly discussed</w:t>
      </w:r>
      <w:r w:rsidR="00121228">
        <w:rPr>
          <w:rFonts w:ascii="Arial" w:hAnsi="Arial" w:cs="Arial"/>
        </w:rPr>
        <w:t xml:space="preserve"> some additional ‘Phase II’ components – lighting, ceiling, and concrete work – that would bring the project to full completion.</w:t>
      </w:r>
      <w:r w:rsidR="006300E2">
        <w:rPr>
          <w:rFonts w:ascii="Arial" w:hAnsi="Arial" w:cs="Arial"/>
        </w:rPr>
        <w:t xml:space="preserve">  </w:t>
      </w:r>
      <w:r w:rsidR="0089029C">
        <w:rPr>
          <w:rFonts w:ascii="Arial" w:hAnsi="Arial" w:cs="Arial"/>
        </w:rPr>
        <w:t xml:space="preserve">  </w:t>
      </w:r>
      <w:r w:rsidR="00121228">
        <w:rPr>
          <w:rFonts w:ascii="Arial" w:hAnsi="Arial" w:cs="Arial"/>
        </w:rPr>
        <w:br/>
      </w:r>
      <w:r w:rsidR="00121228">
        <w:rPr>
          <w:rFonts w:ascii="Arial" w:hAnsi="Arial" w:cs="Arial"/>
        </w:rPr>
        <w:br/>
      </w:r>
      <w:r w:rsidR="00121228">
        <w:rPr>
          <w:rFonts w:ascii="Arial" w:hAnsi="Arial" w:cs="Arial"/>
          <w:b/>
        </w:rPr>
        <w:t>5</w:t>
      </w:r>
      <w:r w:rsidR="00F76C92">
        <w:rPr>
          <w:rFonts w:ascii="Arial" w:hAnsi="Arial" w:cs="Arial"/>
          <w:b/>
        </w:rPr>
        <w:t>.</w:t>
      </w:r>
      <w:r w:rsidR="0073446F" w:rsidRPr="00D87D05">
        <w:rPr>
          <w:rFonts w:ascii="Arial" w:hAnsi="Arial" w:cs="Arial"/>
          <w:b/>
        </w:rPr>
        <w:t xml:space="preserve">  </w:t>
      </w:r>
      <w:r w:rsidR="00F76C92">
        <w:rPr>
          <w:rFonts w:ascii="Arial" w:hAnsi="Arial" w:cs="Arial"/>
          <w:b/>
        </w:rPr>
        <w:t xml:space="preserve">Tercentenary Signs </w:t>
      </w:r>
      <w:r w:rsidR="000436A1" w:rsidRPr="000436A1">
        <w:rPr>
          <w:rFonts w:ascii="Arial" w:hAnsi="Arial" w:cs="Arial"/>
          <w:b/>
        </w:rPr>
        <w:br/>
      </w:r>
      <w:r w:rsidR="00121228">
        <w:rPr>
          <w:rFonts w:ascii="Arial" w:hAnsi="Arial" w:cs="Arial"/>
        </w:rPr>
        <w:t>N</w:t>
      </w:r>
      <w:r w:rsidR="00E50605">
        <w:rPr>
          <w:rFonts w:ascii="Arial" w:hAnsi="Arial" w:cs="Arial"/>
        </w:rPr>
        <w:t>o significant updates on the project</w:t>
      </w:r>
      <w:r w:rsidR="00F72C2F">
        <w:rPr>
          <w:rFonts w:ascii="Arial" w:hAnsi="Arial" w:cs="Arial"/>
        </w:rPr>
        <w:t>.</w:t>
      </w:r>
      <w:r w:rsidR="00304BC5">
        <w:rPr>
          <w:rFonts w:ascii="Arial" w:hAnsi="Arial" w:cs="Arial"/>
        </w:rPr>
        <w:t xml:space="preserve">  </w:t>
      </w:r>
      <w:r w:rsidR="000436A1">
        <w:rPr>
          <w:rFonts w:ascii="Arial" w:hAnsi="Arial" w:cs="Arial"/>
        </w:rPr>
        <w:br/>
      </w:r>
      <w:r w:rsidR="00B80D2C">
        <w:rPr>
          <w:rFonts w:ascii="Arial" w:hAnsi="Arial" w:cs="Arial"/>
          <w:b/>
        </w:rPr>
        <w:br/>
      </w:r>
    </w:p>
    <w:p w:rsidR="00F435D4" w:rsidRPr="00242354" w:rsidRDefault="00121228" w:rsidP="007A6357">
      <w:pPr>
        <w:rPr>
          <w:rFonts w:ascii="Arial" w:hAnsi="Arial" w:cs="Arial"/>
          <w:b/>
        </w:rPr>
      </w:pPr>
      <w:r>
        <w:rPr>
          <w:rFonts w:ascii="Arial" w:hAnsi="Arial" w:cs="Arial"/>
          <w:b/>
        </w:rPr>
        <w:lastRenderedPageBreak/>
        <w:t>6</w:t>
      </w:r>
      <w:r w:rsidR="00242354">
        <w:rPr>
          <w:rFonts w:ascii="Arial" w:hAnsi="Arial" w:cs="Arial"/>
          <w:b/>
        </w:rPr>
        <w:t>.  Planning Board-related</w:t>
      </w:r>
      <w:r w:rsidR="00242354">
        <w:rPr>
          <w:rFonts w:ascii="Arial" w:hAnsi="Arial" w:cs="Arial"/>
          <w:b/>
        </w:rPr>
        <w:br/>
      </w:r>
      <w:r w:rsidR="00DD6943">
        <w:rPr>
          <w:rFonts w:ascii="Arial" w:hAnsi="Arial" w:cs="Arial"/>
        </w:rPr>
        <w:t xml:space="preserve">Further to </w:t>
      </w:r>
      <w:r w:rsidR="00E9163E">
        <w:rPr>
          <w:rFonts w:ascii="Arial" w:hAnsi="Arial" w:cs="Arial"/>
        </w:rPr>
        <w:t xml:space="preserve">last month’s meeting in which </w:t>
      </w:r>
      <w:r w:rsidR="00242354" w:rsidRPr="00242354">
        <w:rPr>
          <w:rFonts w:ascii="Arial" w:hAnsi="Arial" w:cs="Arial"/>
        </w:rPr>
        <w:t xml:space="preserve">Doug </w:t>
      </w:r>
      <w:r w:rsidR="00242354">
        <w:rPr>
          <w:rFonts w:ascii="Arial" w:hAnsi="Arial" w:cs="Arial"/>
        </w:rPr>
        <w:t>Smith mention</w:t>
      </w:r>
      <w:r w:rsidR="00E9163E">
        <w:rPr>
          <w:rFonts w:ascii="Arial" w:hAnsi="Arial" w:cs="Arial"/>
        </w:rPr>
        <w:t xml:space="preserve">ed </w:t>
      </w:r>
      <w:bookmarkStart w:id="0" w:name="_GoBack"/>
      <w:bookmarkEnd w:id="0"/>
      <w:r w:rsidR="00242354">
        <w:rPr>
          <w:rFonts w:ascii="Arial" w:hAnsi="Arial" w:cs="Arial"/>
        </w:rPr>
        <w:t>the Planning Board</w:t>
      </w:r>
      <w:r w:rsidR="00DD6943">
        <w:rPr>
          <w:rFonts w:ascii="Arial" w:hAnsi="Arial" w:cs="Arial"/>
        </w:rPr>
        <w:t>’s</w:t>
      </w:r>
      <w:r w:rsidR="00242354">
        <w:rPr>
          <w:rFonts w:ascii="Arial" w:hAnsi="Arial" w:cs="Arial"/>
        </w:rPr>
        <w:t xml:space="preserve"> interest in a presentation on the town’s historic assets</w:t>
      </w:r>
      <w:r w:rsidR="00DD6943">
        <w:rPr>
          <w:rFonts w:ascii="Arial" w:hAnsi="Arial" w:cs="Arial"/>
        </w:rPr>
        <w:t xml:space="preserve">, Doug reported that </w:t>
      </w:r>
      <w:r w:rsidR="00E83D70">
        <w:rPr>
          <w:rFonts w:ascii="Arial" w:hAnsi="Arial" w:cs="Arial"/>
        </w:rPr>
        <w:t xml:space="preserve">the </w:t>
      </w:r>
      <w:r w:rsidR="00DD6943">
        <w:rPr>
          <w:rFonts w:ascii="Arial" w:hAnsi="Arial" w:cs="Arial"/>
        </w:rPr>
        <w:t>Massachusetts Historical Society</w:t>
      </w:r>
      <w:r w:rsidR="00E83D70">
        <w:rPr>
          <w:rFonts w:ascii="Arial" w:hAnsi="Arial" w:cs="Arial"/>
        </w:rPr>
        <w:t>’s website</w:t>
      </w:r>
      <w:r w:rsidR="00DD6943">
        <w:rPr>
          <w:rFonts w:ascii="Arial" w:hAnsi="Arial" w:cs="Arial"/>
        </w:rPr>
        <w:t xml:space="preserve"> has an overlay map of th</w:t>
      </w:r>
      <w:r w:rsidR="00E83D70">
        <w:rPr>
          <w:rFonts w:ascii="Arial" w:hAnsi="Arial" w:cs="Arial"/>
        </w:rPr>
        <w:t>is very information</w:t>
      </w:r>
      <w:r w:rsidR="00242354">
        <w:rPr>
          <w:rFonts w:ascii="Arial" w:hAnsi="Arial" w:cs="Arial"/>
        </w:rPr>
        <w:t>.</w:t>
      </w:r>
      <w:r w:rsidR="00E83D70">
        <w:rPr>
          <w:rFonts w:ascii="Arial" w:hAnsi="Arial" w:cs="Arial"/>
        </w:rPr>
        <w:br/>
      </w:r>
      <w:r w:rsidR="00E83D70">
        <w:rPr>
          <w:rFonts w:ascii="Arial" w:hAnsi="Arial" w:cs="Arial"/>
        </w:rPr>
        <w:br/>
      </w:r>
      <w:r w:rsidR="00E83D70" w:rsidRPr="00E83D70">
        <w:rPr>
          <w:rFonts w:ascii="Arial" w:hAnsi="Arial" w:cs="Arial"/>
          <w:b/>
        </w:rPr>
        <w:t>7</w:t>
      </w:r>
      <w:r w:rsidR="00B80D2C">
        <w:rPr>
          <w:rFonts w:ascii="Arial" w:hAnsi="Arial" w:cs="Arial"/>
          <w:b/>
        </w:rPr>
        <w:t>.</w:t>
      </w:r>
      <w:r w:rsidR="007A6357" w:rsidRPr="00112732">
        <w:rPr>
          <w:rFonts w:ascii="Arial" w:hAnsi="Arial" w:cs="Arial"/>
          <w:b/>
        </w:rPr>
        <w:t xml:space="preserve"> </w:t>
      </w:r>
      <w:r w:rsidR="00E83D70">
        <w:rPr>
          <w:rFonts w:ascii="Arial" w:hAnsi="Arial" w:cs="Arial"/>
          <w:b/>
        </w:rPr>
        <w:t>Commission Reorganization</w:t>
      </w:r>
      <w:r w:rsidR="00E83D70">
        <w:rPr>
          <w:rFonts w:ascii="Arial" w:hAnsi="Arial" w:cs="Arial"/>
          <w:b/>
        </w:rPr>
        <w:br/>
      </w:r>
      <w:r w:rsidR="00E83D70">
        <w:rPr>
          <w:rFonts w:ascii="Arial" w:hAnsi="Arial" w:cs="Arial"/>
        </w:rPr>
        <w:t xml:space="preserve">Preliminary discussion of the need for a reorganization of the Commission was begun by Doug Smith.  No specific action was taken by the Commission. </w:t>
      </w:r>
      <w:r w:rsidR="00E83D70">
        <w:rPr>
          <w:rFonts w:ascii="Arial" w:hAnsi="Arial" w:cs="Arial"/>
        </w:rPr>
        <w:br/>
      </w:r>
      <w:r w:rsidR="00E83D70">
        <w:rPr>
          <w:rFonts w:ascii="Arial" w:hAnsi="Arial" w:cs="Arial"/>
        </w:rPr>
        <w:br/>
      </w:r>
      <w:r w:rsidR="00E83D70">
        <w:rPr>
          <w:rFonts w:ascii="Arial" w:hAnsi="Arial" w:cs="Arial"/>
          <w:b/>
        </w:rPr>
        <w:t xml:space="preserve">8.  </w:t>
      </w:r>
      <w:r w:rsidR="007A6357" w:rsidRPr="00112732">
        <w:rPr>
          <w:rFonts w:ascii="Arial" w:hAnsi="Arial" w:cs="Arial"/>
          <w:b/>
        </w:rPr>
        <w:t xml:space="preserve">Next Meeting </w:t>
      </w:r>
      <w:r w:rsidR="00112732">
        <w:rPr>
          <w:rFonts w:ascii="Arial" w:hAnsi="Arial" w:cs="Arial"/>
          <w:b/>
        </w:rPr>
        <w:br/>
      </w:r>
      <w:r w:rsidR="007A6357" w:rsidRPr="007A6357">
        <w:rPr>
          <w:rFonts w:ascii="Arial" w:hAnsi="Arial" w:cs="Arial"/>
        </w:rPr>
        <w:t xml:space="preserve">The next meeting is </w:t>
      </w:r>
      <w:r w:rsidR="00E9163E">
        <w:rPr>
          <w:rFonts w:ascii="Arial" w:hAnsi="Arial" w:cs="Arial"/>
        </w:rPr>
        <w:t xml:space="preserve">tentatively </w:t>
      </w:r>
      <w:r w:rsidR="007A6357" w:rsidRPr="007A6357">
        <w:rPr>
          <w:rFonts w:ascii="Arial" w:hAnsi="Arial" w:cs="Arial"/>
        </w:rPr>
        <w:t xml:space="preserve">scheduled for </w:t>
      </w:r>
      <w:r w:rsidR="00242354">
        <w:rPr>
          <w:rFonts w:ascii="Arial" w:hAnsi="Arial" w:cs="Arial"/>
        </w:rPr>
        <w:t>Ju</w:t>
      </w:r>
      <w:r w:rsidR="00E9163E">
        <w:rPr>
          <w:rFonts w:ascii="Arial" w:hAnsi="Arial" w:cs="Arial"/>
        </w:rPr>
        <w:t>ly 21</w:t>
      </w:r>
      <w:r w:rsidR="00112732">
        <w:rPr>
          <w:rFonts w:ascii="Arial" w:hAnsi="Arial" w:cs="Arial"/>
        </w:rPr>
        <w:t>, 201</w:t>
      </w:r>
      <w:r w:rsidR="00B80D2C">
        <w:rPr>
          <w:rFonts w:ascii="Arial" w:hAnsi="Arial" w:cs="Arial"/>
        </w:rPr>
        <w:t>6</w:t>
      </w:r>
      <w:r w:rsidR="00112732">
        <w:rPr>
          <w:rFonts w:ascii="Arial" w:hAnsi="Arial" w:cs="Arial"/>
        </w:rPr>
        <w:t>.</w:t>
      </w:r>
      <w:r w:rsidR="007A6357" w:rsidRPr="007A6357">
        <w:rPr>
          <w:rFonts w:ascii="Arial" w:hAnsi="Arial" w:cs="Arial"/>
        </w:rPr>
        <w:t xml:space="preserve">  </w:t>
      </w:r>
      <w:r w:rsidR="00F72C2F">
        <w:rPr>
          <w:rFonts w:ascii="Arial" w:hAnsi="Arial" w:cs="Arial"/>
        </w:rPr>
        <w:br/>
      </w:r>
      <w:r w:rsidR="00F72C2F">
        <w:rPr>
          <w:rFonts w:ascii="Arial" w:hAnsi="Arial" w:cs="Arial"/>
        </w:rPr>
        <w:br/>
      </w:r>
      <w:r w:rsidR="00E9163E">
        <w:rPr>
          <w:rFonts w:ascii="Arial" w:hAnsi="Arial" w:cs="Arial"/>
          <w:b/>
        </w:rPr>
        <w:t>9</w:t>
      </w:r>
      <w:r w:rsidR="00B80D2C">
        <w:rPr>
          <w:rFonts w:ascii="Arial" w:hAnsi="Arial" w:cs="Arial"/>
          <w:b/>
        </w:rPr>
        <w:t>.</w:t>
      </w:r>
      <w:r w:rsidR="007A6357" w:rsidRPr="00112732">
        <w:rPr>
          <w:rFonts w:ascii="Arial" w:hAnsi="Arial" w:cs="Arial"/>
          <w:b/>
        </w:rPr>
        <w:t xml:space="preserve"> </w:t>
      </w:r>
      <w:r w:rsidR="00B80D2C">
        <w:rPr>
          <w:rFonts w:ascii="Arial" w:hAnsi="Arial" w:cs="Arial"/>
          <w:b/>
        </w:rPr>
        <w:t xml:space="preserve"> </w:t>
      </w:r>
      <w:r w:rsidR="007A6357" w:rsidRPr="00112732">
        <w:rPr>
          <w:rFonts w:ascii="Arial" w:hAnsi="Arial" w:cs="Arial"/>
          <w:b/>
        </w:rPr>
        <w:t xml:space="preserve">Adjournment </w:t>
      </w:r>
      <w:r w:rsidR="00112732">
        <w:rPr>
          <w:rFonts w:ascii="Arial" w:hAnsi="Arial" w:cs="Arial"/>
          <w:b/>
        </w:rPr>
        <w:br/>
      </w:r>
      <w:r w:rsidR="007A6357" w:rsidRPr="007A6357">
        <w:rPr>
          <w:rFonts w:ascii="Arial" w:hAnsi="Arial" w:cs="Arial"/>
        </w:rPr>
        <w:t xml:space="preserve">The meeting adjourned at </w:t>
      </w:r>
      <w:r w:rsidR="00112732">
        <w:rPr>
          <w:rFonts w:ascii="Arial" w:hAnsi="Arial" w:cs="Arial"/>
        </w:rPr>
        <w:t>8</w:t>
      </w:r>
      <w:r w:rsidR="007A6357" w:rsidRPr="007A6357">
        <w:rPr>
          <w:rFonts w:ascii="Arial" w:hAnsi="Arial" w:cs="Arial"/>
        </w:rPr>
        <w:t>:</w:t>
      </w:r>
      <w:r w:rsidR="00E9163E">
        <w:rPr>
          <w:rFonts w:ascii="Arial" w:hAnsi="Arial" w:cs="Arial"/>
        </w:rPr>
        <w:t>1</w:t>
      </w:r>
      <w:r w:rsidR="00242354">
        <w:rPr>
          <w:rFonts w:ascii="Arial" w:hAnsi="Arial" w:cs="Arial"/>
        </w:rPr>
        <w:t>5</w:t>
      </w:r>
      <w:r w:rsidR="007A6357" w:rsidRPr="007A6357">
        <w:rPr>
          <w:rFonts w:ascii="Arial" w:hAnsi="Arial" w:cs="Arial"/>
        </w:rPr>
        <w:t xml:space="preserve"> pm.   </w:t>
      </w:r>
    </w:p>
    <w:sectPr w:rsidR="00F435D4" w:rsidRPr="0024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22F11"/>
    <w:rsid w:val="00026037"/>
    <w:rsid w:val="000436A1"/>
    <w:rsid w:val="000C485E"/>
    <w:rsid w:val="00110C7A"/>
    <w:rsid w:val="00112732"/>
    <w:rsid w:val="00121228"/>
    <w:rsid w:val="001715CF"/>
    <w:rsid w:val="0017727A"/>
    <w:rsid w:val="00242354"/>
    <w:rsid w:val="00272251"/>
    <w:rsid w:val="002A6623"/>
    <w:rsid w:val="002E0EDB"/>
    <w:rsid w:val="002F19BA"/>
    <w:rsid w:val="00304BC5"/>
    <w:rsid w:val="00337086"/>
    <w:rsid w:val="00361F1C"/>
    <w:rsid w:val="003746C5"/>
    <w:rsid w:val="00392B77"/>
    <w:rsid w:val="00397BF6"/>
    <w:rsid w:val="003D4E83"/>
    <w:rsid w:val="003E6356"/>
    <w:rsid w:val="003F4067"/>
    <w:rsid w:val="00403A14"/>
    <w:rsid w:val="00427EB2"/>
    <w:rsid w:val="00462F59"/>
    <w:rsid w:val="004C18A2"/>
    <w:rsid w:val="00532A4B"/>
    <w:rsid w:val="00574A72"/>
    <w:rsid w:val="005878DE"/>
    <w:rsid w:val="005D7EFF"/>
    <w:rsid w:val="006300E2"/>
    <w:rsid w:val="006C3D92"/>
    <w:rsid w:val="0073446F"/>
    <w:rsid w:val="007662AD"/>
    <w:rsid w:val="007A6357"/>
    <w:rsid w:val="00872D33"/>
    <w:rsid w:val="0088450D"/>
    <w:rsid w:val="0089029C"/>
    <w:rsid w:val="00893019"/>
    <w:rsid w:val="008C31FC"/>
    <w:rsid w:val="00982539"/>
    <w:rsid w:val="009D4681"/>
    <w:rsid w:val="00A01516"/>
    <w:rsid w:val="00A40140"/>
    <w:rsid w:val="00B1148D"/>
    <w:rsid w:val="00B80D2C"/>
    <w:rsid w:val="00BA2F78"/>
    <w:rsid w:val="00BD0621"/>
    <w:rsid w:val="00C43813"/>
    <w:rsid w:val="00CF6171"/>
    <w:rsid w:val="00D47C72"/>
    <w:rsid w:val="00D87D05"/>
    <w:rsid w:val="00DD6943"/>
    <w:rsid w:val="00DE4F32"/>
    <w:rsid w:val="00E50605"/>
    <w:rsid w:val="00E83D70"/>
    <w:rsid w:val="00E9163E"/>
    <w:rsid w:val="00EC51F5"/>
    <w:rsid w:val="00ED255C"/>
    <w:rsid w:val="00ED292A"/>
    <w:rsid w:val="00F519BE"/>
    <w:rsid w:val="00F72C2F"/>
    <w:rsid w:val="00F76C92"/>
    <w:rsid w:val="00FB2551"/>
    <w:rsid w:val="00FD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2016-07-17T19:35:00Z</dcterms:created>
  <dcterms:modified xsi:type="dcterms:W3CDTF">2016-07-17T20:49:00Z</dcterms:modified>
</cp:coreProperties>
</file>